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84" w:rsidRPr="007D2584" w:rsidRDefault="007D2584" w:rsidP="007D25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D2584">
        <w:rPr>
          <w:rFonts w:ascii="Times New Roman" w:hAnsi="Times New Roman" w:cs="Times New Roman"/>
          <w:b/>
          <w:sz w:val="40"/>
          <w:szCs w:val="28"/>
        </w:rPr>
        <w:t xml:space="preserve">Правила поведения на водоемах в </w:t>
      </w:r>
      <w:proofErr w:type="spellStart"/>
      <w:r w:rsidRPr="007D2584">
        <w:rPr>
          <w:rFonts w:ascii="Times New Roman" w:hAnsi="Times New Roman" w:cs="Times New Roman"/>
          <w:b/>
          <w:sz w:val="40"/>
          <w:szCs w:val="28"/>
        </w:rPr>
        <w:t>осенне-зимне-весениий</w:t>
      </w:r>
      <w:proofErr w:type="spellEnd"/>
      <w:r w:rsidRPr="007D2584">
        <w:rPr>
          <w:rFonts w:ascii="Times New Roman" w:hAnsi="Times New Roman" w:cs="Times New Roman"/>
          <w:b/>
          <w:sz w:val="40"/>
          <w:szCs w:val="28"/>
        </w:rPr>
        <w:t xml:space="preserve"> период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1. Первый выход на ледяной покров водоёма разрешается только в присутствии взрослых, предварительно проверивших толщину и прочность льда и определивших места выхода на лед.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2. Переходить водоем по льду нужно по оборудованным переправам. Если таких переправ нет, то переходить можно только в сопровождении взрослых. Им, прежде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делать, не отрывая подошвы ото льда.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3. Категорически запрещается проверять прочность льда ударом ноги!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>4. Во всех случаях, прежде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5. По возможности надо избегать движения по льду. При необходимости движения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снега: под снегом лёд всегда тоньше, чем на открытом месте.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6. Особенно осторожным нужно быть в местах быстрого течения реки,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 п.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7. При групповом переходе по льду надо двигаться на расстоянии 5-6 метров друг от друга, внимательно следя 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идущим впереди.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8. При перевозке небольших по размерам, но тяжелых грузов, их следует класть на сани или брусья с большой площадью опоры.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9. Кататься на коньках разрешается только на специально оборудованных катках. Если каток устраивается на водоёме, то катание 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разрешается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лишь после плательной проверки прочности льда (толщина льда должна быть не </w:t>
      </w:r>
      <w:r w:rsidRPr="007D2584">
        <w:rPr>
          <w:rFonts w:ascii="Times New Roman" w:hAnsi="Times New Roman" w:cs="Times New Roman"/>
          <w:sz w:val="28"/>
          <w:szCs w:val="28"/>
        </w:rPr>
        <w:lastRenderedPageBreak/>
        <w:t xml:space="preserve">менее 12 см). Массовое катание разрешается при толщине льда не менее 25 см.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10. Запрещается ходить и кататься на льду в ночное время и, особенно, в незнакомых местах, за исключением специально оборудованных мест.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11. При переходе водоема на лыжах рекомендуется пользоваться проложенной лыжнёй. Бели приходиться 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но целине, то для обеспечения безопасности 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84">
        <w:rPr>
          <w:rFonts w:ascii="Times New Roman" w:hAnsi="Times New Roman" w:cs="Times New Roman"/>
          <w:sz w:val="28"/>
          <w:szCs w:val="28"/>
        </w:rPr>
        <w:t xml:space="preserve">12. В случае провала льда под ногами надо действовать быстро и решительно: широко расставив руки, удержаться на поверхности льда, без резких движений стараться выползти на твердый лед, а затем, лежа на спине или на груди, продвинуться в сторону, начала движения, одновременно призывая на помощь.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84" w:rsidRP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84">
        <w:rPr>
          <w:rFonts w:ascii="Times New Roman" w:hAnsi="Times New Roman" w:cs="Times New Roman"/>
          <w:b/>
          <w:sz w:val="28"/>
          <w:szCs w:val="28"/>
        </w:rPr>
        <w:t xml:space="preserve">Самое главное: дети должны усвоить, что выходить на лед можно только после того, как его обследуют взрослые, а взрослые должны знать, что нельзя оставлять детей без контроля вблизи водных объектов.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84" w:rsidRPr="007D2584" w:rsidRDefault="007D2584" w:rsidP="007D2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84">
        <w:rPr>
          <w:rFonts w:ascii="Times New Roman" w:hAnsi="Times New Roman" w:cs="Times New Roman"/>
          <w:b/>
          <w:sz w:val="28"/>
          <w:szCs w:val="28"/>
        </w:rPr>
        <w:t>Способы оказания помощи подручными средствами.</w:t>
      </w:r>
    </w:p>
    <w:p w:rsidR="007D2584" w:rsidRDefault="007D2584" w:rsidP="007D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584">
        <w:rPr>
          <w:rFonts w:ascii="Times New Roman" w:hAnsi="Times New Roman" w:cs="Times New Roman"/>
          <w:sz w:val="28"/>
          <w:szCs w:val="28"/>
        </w:rPr>
        <w:t xml:space="preserve">При обучении детей способам оказания помощи 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под лед следует обратить внимание на то, что в первую очередь надо позаботиться о собственной безопасности. Ведь при необдуманных, импульсивных действиях в воде, кроме пострадавшего, окажутся и пытающиеся его спасти товарищи. Опасно приближаться близко к 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под лед.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584">
        <w:rPr>
          <w:rFonts w:ascii="Times New Roman" w:hAnsi="Times New Roman" w:cs="Times New Roman"/>
          <w:sz w:val="28"/>
          <w:szCs w:val="28"/>
        </w:rPr>
        <w:t xml:space="preserve">В первую очередь надо постараться привлечь внимание взрослых, позвать их на помощь!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ноги. Первый из них подает пострадавшему лыжные палки, шарф, одежду и т. д. Деревянные предметы (лестницы, жерди, доски и др.) необходимо толкать по льду осторожно, чтобы не ударить пострадавшего. Спасатели при этом должны обезопасить и себя. Продвигаясь к пострадавшему, следует ложиться на доску, лыжи и другие предметы, страховаться веревкой, привязанной к опоре на берегу. </w:t>
      </w:r>
    </w:p>
    <w:p w:rsid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584">
        <w:rPr>
          <w:rFonts w:ascii="Times New Roman" w:hAnsi="Times New Roman" w:cs="Times New Roman"/>
          <w:sz w:val="28"/>
          <w:szCs w:val="28"/>
        </w:rPr>
        <w:t xml:space="preserve">Ситуация, когда человек провалился под лед, требует от спасателя соблюдения особых правил предосторожности. Для приближения 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</w:t>
      </w:r>
      <w:r w:rsidRPr="007D2584">
        <w:rPr>
          <w:rFonts w:ascii="Times New Roman" w:hAnsi="Times New Roman" w:cs="Times New Roman"/>
          <w:sz w:val="28"/>
          <w:szCs w:val="28"/>
        </w:rPr>
        <w:lastRenderedPageBreak/>
        <w:t xml:space="preserve">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т.п. Опасно приближаться к самому пролому, гак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 </w:t>
      </w:r>
      <w:proofErr w:type="gramStart"/>
      <w:r w:rsidRPr="007D2584"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  <w:r w:rsidRPr="007D2584">
        <w:rPr>
          <w:rFonts w:ascii="Times New Roman" w:hAnsi="Times New Roman" w:cs="Times New Roman"/>
          <w:sz w:val="28"/>
          <w:szCs w:val="28"/>
        </w:rPr>
        <w:t xml:space="preserve"> под лед следует широко раскинуть руки, навалиться грудью или спиной на лед и постараться вылезти на него самостоятельно, звать при этом на помощь. </w:t>
      </w:r>
    </w:p>
    <w:p w:rsidR="00C9743D" w:rsidRPr="007D2584" w:rsidRDefault="007D2584" w:rsidP="007D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584">
        <w:rPr>
          <w:rFonts w:ascii="Times New Roman" w:hAnsi="Times New Roman" w:cs="Times New Roman"/>
          <w:sz w:val="28"/>
          <w:szCs w:val="28"/>
        </w:rPr>
        <w:t>После извлечения провалившегося следует принять меры к согреванию и предупреждению простудных заболеваний,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напитки.</w:t>
      </w:r>
    </w:p>
    <w:sectPr w:rsidR="00C9743D" w:rsidRPr="007D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2584"/>
    <w:rsid w:val="007D2584"/>
    <w:rsid w:val="00C9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2018-02-09T14:46:00Z</dcterms:created>
  <dcterms:modified xsi:type="dcterms:W3CDTF">2018-02-09T14:50:00Z</dcterms:modified>
</cp:coreProperties>
</file>